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600" w:after="300" w:line="240"/>
        <w:ind w:right="0" w:left="0" w:firstLine="0"/>
        <w:jc w:val="left"/>
        <w:rPr>
          <w:rFonts w:ascii="Helvetica Neue" w:hAnsi="Helvetica Neue" w:cs="Helvetica Neue" w:eastAsia="Helvetica Neue"/>
          <w:color w:val="666666"/>
          <w:spacing w:val="0"/>
          <w:position w:val="0"/>
          <w:sz w:val="54"/>
          <w:shd w:fill="FFFFFF" w:val="clear"/>
        </w:rPr>
      </w:pPr>
      <w:r>
        <w:rPr>
          <w:rFonts w:ascii="Helvetica Neue" w:hAnsi="Helvetica Neue" w:cs="Helvetica Neue" w:eastAsia="Helvetica Neue"/>
          <w:color w:val="666666"/>
          <w:spacing w:val="0"/>
          <w:position w:val="0"/>
          <w:sz w:val="54"/>
          <w:shd w:fill="FFFFFF" w:val="clear"/>
        </w:rPr>
        <w:t xml:space="preserve">CGV</w:t>
      </w:r>
    </w:p>
    <w:p>
      <w:pPr>
        <w:spacing w:before="300" w:after="150" w:line="240"/>
        <w:ind w:right="0" w:left="0" w:firstLine="0"/>
        <w:jc w:val="left"/>
        <w:rPr>
          <w:rFonts w:ascii="Helvetica Neue" w:hAnsi="Helvetica Neue" w:cs="Helvetica Neue" w:eastAsia="Helvetica Neue"/>
          <w:b/>
          <w:color w:val="666666"/>
          <w:spacing w:val="0"/>
          <w:position w:val="0"/>
          <w:sz w:val="36"/>
          <w:shd w:fill="FFFFFF" w:val="clear"/>
        </w:rPr>
      </w:pPr>
      <w:r>
        <w:rPr>
          <w:rFonts w:ascii="Helvetica Neue" w:hAnsi="Helvetica Neue" w:cs="Helvetica Neue" w:eastAsia="Helvetica Neue"/>
          <w:b/>
          <w:color w:val="666666"/>
          <w:spacing w:val="0"/>
          <w:position w:val="0"/>
          <w:sz w:val="36"/>
          <w:shd w:fill="FFFFFF" w:val="clear"/>
        </w:rPr>
        <w:t xml:space="preserve">Conditions générales de vente</w:t>
      </w:r>
    </w:p>
    <w:p>
      <w:pPr>
        <w:spacing w:before="300" w:after="150" w:line="240"/>
        <w:ind w:right="0" w:left="0" w:firstLine="0"/>
        <w:jc w:val="left"/>
        <w:rPr>
          <w:rFonts w:ascii="Helvetica Neue" w:hAnsi="Helvetica Neue" w:cs="Helvetica Neue" w:eastAsia="Helvetica Neue"/>
          <w:color w:val="666666"/>
          <w:spacing w:val="0"/>
          <w:position w:val="0"/>
          <w:sz w:val="36"/>
          <w:shd w:fill="FFFFFF" w:val="clear"/>
        </w:rPr>
      </w:pPr>
      <w:r>
        <w:rPr>
          <w:rFonts w:ascii="Helvetica Neue" w:hAnsi="Helvetica Neue" w:cs="Helvetica Neue" w:eastAsia="Helvetica Neue"/>
          <w:color w:val="666666"/>
          <w:spacing w:val="0"/>
          <w:position w:val="0"/>
          <w:sz w:val="36"/>
          <w:shd w:fill="FFFFFF" w:val="clear"/>
        </w:rPr>
        <w:t xml:space="preserve">Champ d’application et prestataire</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Les présentes conditions générales de vente sont applicables aux contrats de vente conclus en ligne via le site </w:t>
      </w:r>
      <w:r>
        <w:rPr>
          <w:rFonts w:ascii="Helvetica Neue" w:hAnsi="Helvetica Neue" w:cs="Helvetica Neue" w:eastAsia="Helvetica Neue"/>
          <w:color w:val="666666"/>
          <w:spacing w:val="0"/>
          <w:position w:val="0"/>
          <w:sz w:val="18"/>
          <w:shd w:fill="FFFF00" w:val="clear"/>
        </w:rPr>
        <w:t xml:space="preserve">NOM DE VOTRE BOUTIQUE</w:t>
      </w:r>
      <w:r>
        <w:rPr>
          <w:rFonts w:ascii="Helvetica Neue" w:hAnsi="Helvetica Neue" w:cs="Helvetica Neue" w:eastAsia="Helvetica Neue"/>
          <w:color w:val="666666"/>
          <w:spacing w:val="0"/>
          <w:position w:val="0"/>
          <w:sz w:val="18"/>
          <w:shd w:fill="FFFFFF" w:val="clear"/>
        </w:rPr>
        <w:t xml:space="preserve"> (nous) et ses clients consommateurs (vous).</w:t>
      </w:r>
    </w:p>
    <w:p>
      <w:pPr>
        <w:spacing w:before="300" w:after="150" w:line="240"/>
        <w:ind w:right="0" w:left="0" w:firstLine="0"/>
        <w:jc w:val="left"/>
        <w:rPr>
          <w:rFonts w:ascii="Helvetica Neue" w:hAnsi="Helvetica Neue" w:cs="Helvetica Neue" w:eastAsia="Helvetica Neue"/>
          <w:color w:val="666666"/>
          <w:spacing w:val="0"/>
          <w:position w:val="0"/>
          <w:sz w:val="36"/>
          <w:shd w:fill="FFFFFF" w:val="clear"/>
        </w:rPr>
      </w:pPr>
      <w:r>
        <w:rPr>
          <w:rFonts w:ascii="Helvetica Neue" w:hAnsi="Helvetica Neue" w:cs="Helvetica Neue" w:eastAsia="Helvetica Neue"/>
          <w:color w:val="666666"/>
          <w:spacing w:val="0"/>
          <w:position w:val="0"/>
          <w:sz w:val="36"/>
          <w:shd w:fill="FFFFFF" w:val="clear"/>
        </w:rPr>
        <w:t xml:space="preserve">Conclusion du contrat</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Conformément aux dispositions du Code Civil sur la conclusion des contrats en ligne, le contrat sera conclu lorsque vous cliquerez sur le bouton vous permettant de confirmer votre commande, après avoir visualisé le détail de celle-ci, et en particulier son prix total, et avoir eu la possibilité de corriger d’éventuelles erreurs.</w:t>
      </w:r>
    </w:p>
    <w:p>
      <w:pPr>
        <w:spacing w:before="300" w:after="150" w:line="240"/>
        <w:ind w:right="0" w:left="0" w:firstLine="0"/>
        <w:jc w:val="left"/>
        <w:rPr>
          <w:rFonts w:ascii="Helvetica Neue" w:hAnsi="Helvetica Neue" w:cs="Helvetica Neue" w:eastAsia="Helvetica Neue"/>
          <w:color w:val="666666"/>
          <w:spacing w:val="0"/>
          <w:position w:val="0"/>
          <w:sz w:val="36"/>
          <w:shd w:fill="FFFFFF" w:val="clear"/>
        </w:rPr>
      </w:pPr>
      <w:r>
        <w:rPr>
          <w:rFonts w:ascii="Helvetica Neue" w:hAnsi="Helvetica Neue" w:cs="Helvetica Neue" w:eastAsia="Helvetica Neue"/>
          <w:color w:val="666666"/>
          <w:spacing w:val="0"/>
          <w:position w:val="0"/>
          <w:sz w:val="36"/>
          <w:shd w:fill="FFFFFF" w:val="clear"/>
        </w:rPr>
        <w:t xml:space="preserve">Langue</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La langue proposée pour la conclusion du contrat est le français.</w:t>
      </w:r>
    </w:p>
    <w:p>
      <w:pPr>
        <w:spacing w:before="300" w:after="150" w:line="240"/>
        <w:ind w:right="0" w:left="0" w:firstLine="0"/>
        <w:jc w:val="left"/>
        <w:rPr>
          <w:rFonts w:ascii="Helvetica Neue" w:hAnsi="Helvetica Neue" w:cs="Helvetica Neue" w:eastAsia="Helvetica Neue"/>
          <w:color w:val="666666"/>
          <w:spacing w:val="0"/>
          <w:position w:val="0"/>
          <w:sz w:val="36"/>
          <w:shd w:fill="FFFFFF" w:val="clear"/>
        </w:rPr>
      </w:pPr>
      <w:r>
        <w:rPr>
          <w:rFonts w:ascii="Helvetica Neue" w:hAnsi="Helvetica Neue" w:cs="Helvetica Neue" w:eastAsia="Helvetica Neue"/>
          <w:color w:val="666666"/>
          <w:spacing w:val="0"/>
          <w:position w:val="0"/>
          <w:sz w:val="36"/>
          <w:shd w:fill="FFFFFF" w:val="clear"/>
        </w:rPr>
        <w:t xml:space="preserve">Acceptation des CGV</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Avant de conclure un contrat avec nous, vous devez lire les CGV et les accepter en cliquant sur la case correspondante dans le processus de commande.</w:t>
      </w:r>
    </w:p>
    <w:p>
      <w:pPr>
        <w:spacing w:before="300" w:after="150" w:line="240"/>
        <w:ind w:right="0" w:left="0" w:firstLine="0"/>
        <w:jc w:val="left"/>
        <w:rPr>
          <w:rFonts w:ascii="Helvetica Neue" w:hAnsi="Helvetica Neue" w:cs="Helvetica Neue" w:eastAsia="Helvetica Neue"/>
          <w:color w:val="666666"/>
          <w:spacing w:val="0"/>
          <w:position w:val="0"/>
          <w:sz w:val="36"/>
          <w:shd w:fill="FFFFFF" w:val="clear"/>
        </w:rPr>
      </w:pPr>
      <w:r>
        <w:rPr>
          <w:rFonts w:ascii="Helvetica Neue" w:hAnsi="Helvetica Neue" w:cs="Helvetica Neue" w:eastAsia="Helvetica Neue"/>
          <w:color w:val="666666"/>
          <w:spacing w:val="0"/>
          <w:position w:val="0"/>
          <w:sz w:val="36"/>
          <w:shd w:fill="FFFFFF" w:val="clear"/>
        </w:rPr>
        <w:t xml:space="preserve">Archivage</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Les contrats conclus sur notre site internet (données relatives à votre commande et CGV en vigueur au jour de votre commande) </w:t>
      </w:r>
      <w:r>
        <w:rPr>
          <w:rFonts w:ascii="Helvetica Neue" w:hAnsi="Helvetica Neue" w:cs="Helvetica Neue" w:eastAsia="Helvetica Neue"/>
          <w:color w:val="666666"/>
          <w:spacing w:val="0"/>
          <w:position w:val="0"/>
          <w:sz w:val="18"/>
          <w:shd w:fill="FFFF00" w:val="clear"/>
        </w:rPr>
        <w:t xml:space="preserve">sont archivés pour une durée de XX ans.</w:t>
      </w:r>
      <w:r>
        <w:rPr>
          <w:rFonts w:ascii="Helvetica Neue" w:hAnsi="Helvetica Neue" w:cs="Helvetica Neue" w:eastAsia="Helvetica Neue"/>
          <w:color w:val="666666"/>
          <w:spacing w:val="0"/>
          <w:position w:val="0"/>
          <w:sz w:val="18"/>
          <w:shd w:fill="FFFFFF" w:val="clear"/>
        </w:rPr>
        <w:t xml:space="preserve"> Vous pouvez accéder aux contrats archivés en en faisant la demande à travers le formulaire </w:t>
      </w:r>
      <w:hyperlink xmlns:r="http://schemas.openxmlformats.org/officeDocument/2006/relationships" r:id="docRId0">
        <w:r>
          <w:rPr>
            <w:rFonts w:ascii="Helvetica Neue" w:hAnsi="Helvetica Neue" w:cs="Helvetica Neue" w:eastAsia="Helvetica Neue"/>
            <w:color w:val="333333"/>
            <w:spacing w:val="0"/>
            <w:position w:val="0"/>
            <w:sz w:val="18"/>
            <w:u w:val="single"/>
            <w:shd w:fill="FFFFFF" w:val="clear"/>
          </w:rPr>
          <w:t xml:space="preserve">contact</w:t>
        </w:r>
      </w:hyperlink>
      <w:r>
        <w:rPr>
          <w:rFonts w:ascii="Helvetica Neue" w:hAnsi="Helvetica Neue" w:cs="Helvetica Neue" w:eastAsia="Helvetica Neue"/>
          <w:color w:val="666666"/>
          <w:spacing w:val="0"/>
          <w:position w:val="0"/>
          <w:sz w:val="18"/>
          <w:shd w:fill="FFFFFF" w:val="clear"/>
        </w:rPr>
        <w:t xml:space="preserve"> ou par courrier postal adressé à </w:t>
      </w:r>
      <w:r>
        <w:rPr>
          <w:rFonts w:ascii="Helvetica Neue" w:hAnsi="Helvetica Neue" w:cs="Helvetica Neue" w:eastAsia="Helvetica Neue"/>
          <w:color w:val="666666"/>
          <w:spacing w:val="0"/>
          <w:position w:val="0"/>
          <w:sz w:val="18"/>
          <w:shd w:fill="FFFF00" w:val="clear"/>
        </w:rPr>
        <w:t xml:space="preserve">VOTRE ADRESSE POSTALE.</w:t>
      </w:r>
    </w:p>
    <w:p>
      <w:pPr>
        <w:spacing w:before="300" w:after="150" w:line="240"/>
        <w:ind w:right="0" w:left="0" w:firstLine="0"/>
        <w:jc w:val="left"/>
        <w:rPr>
          <w:rFonts w:ascii="Helvetica Neue" w:hAnsi="Helvetica Neue" w:cs="Helvetica Neue" w:eastAsia="Helvetica Neue"/>
          <w:color w:val="666666"/>
          <w:spacing w:val="0"/>
          <w:position w:val="0"/>
          <w:sz w:val="36"/>
          <w:shd w:fill="FFFFFF" w:val="clear"/>
        </w:rPr>
      </w:pPr>
      <w:r>
        <w:rPr>
          <w:rFonts w:ascii="Helvetica Neue" w:hAnsi="Helvetica Neue" w:cs="Helvetica Neue" w:eastAsia="Helvetica Neue"/>
          <w:color w:val="666666"/>
          <w:spacing w:val="0"/>
          <w:position w:val="0"/>
          <w:sz w:val="36"/>
          <w:shd w:fill="FFFFFF" w:val="clear"/>
        </w:rPr>
        <w:t xml:space="preserve">Prix</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La TVA est incluse dans les prix affichés sur notre site au taux légal actuellement applicable. Les prix mentionnés sur notre site sont indiqués toutes charges comprises, en euros.</w:t>
      </w:r>
      <w:r>
        <w:rPr>
          <w:rFonts w:ascii="Helvetica Neue" w:hAnsi="Helvetica Neue" w:cs="Helvetica Neue" w:eastAsia="Helvetica Neue"/>
          <w:color w:val="666666"/>
          <w:spacing w:val="0"/>
          <w:position w:val="0"/>
          <w:sz w:val="18"/>
          <w:shd w:fill="FFFF00" w:val="clear"/>
        </w:rPr>
        <w:t xml:space="preserve"> Les frais de livraison ne sont pas inclus dans les prix affichés sur notre site.</w:t>
      </w:r>
      <w:r>
        <w:rPr>
          <w:rFonts w:ascii="Helvetica Neue" w:hAnsi="Helvetica Neue" w:cs="Helvetica Neue" w:eastAsia="Helvetica Neue"/>
          <w:color w:val="666666"/>
          <w:spacing w:val="0"/>
          <w:position w:val="0"/>
          <w:sz w:val="18"/>
          <w:shd w:fill="FFFFFF" w:val="clear"/>
        </w:rPr>
        <w:t xml:space="preserve"> Les autres frais supplémentaires pouvant éventuellement être mis à votre charge sont indiqués avant la conclusion du contrat.</w:t>
        <w:br/>
        <w:t xml:space="preserve">Les livraisons effectuées à destination de pays situés en dehors de l’Union européenne peuvent être soumises à divers frais et impôts, notamment la douane et la TVA à l’importation. Ces frais sont exclusivement supportés par l’acheteur.</w:t>
      </w:r>
    </w:p>
    <w:p>
      <w:pPr>
        <w:spacing w:before="300" w:after="150" w:line="240"/>
        <w:ind w:right="0" w:left="0" w:firstLine="0"/>
        <w:jc w:val="left"/>
        <w:rPr>
          <w:rFonts w:ascii="Helvetica Neue" w:hAnsi="Helvetica Neue" w:cs="Helvetica Neue" w:eastAsia="Helvetica Neue"/>
          <w:color w:val="666666"/>
          <w:spacing w:val="0"/>
          <w:position w:val="0"/>
          <w:sz w:val="36"/>
          <w:shd w:fill="FFFFFF" w:val="clear"/>
        </w:rPr>
      </w:pPr>
      <w:r>
        <w:rPr>
          <w:rFonts w:ascii="Helvetica Neue" w:hAnsi="Helvetica Neue" w:cs="Helvetica Neue" w:eastAsia="Helvetica Neue"/>
          <w:color w:val="666666"/>
          <w:spacing w:val="0"/>
          <w:position w:val="0"/>
          <w:sz w:val="36"/>
          <w:shd w:fill="FFFFFF" w:val="clear"/>
        </w:rPr>
        <w:t xml:space="preserve">Livraison</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La livraison est possible en </w:t>
      </w:r>
      <w:r>
        <w:rPr>
          <w:rFonts w:ascii="Helvetica Neue" w:hAnsi="Helvetica Neue" w:cs="Helvetica Neue" w:eastAsia="Helvetica Neue"/>
          <w:color w:val="666666"/>
          <w:spacing w:val="0"/>
          <w:position w:val="0"/>
          <w:sz w:val="18"/>
          <w:shd w:fill="FFFF00" w:val="clear"/>
        </w:rPr>
        <w:t xml:space="preserve">France, Allemagne, Pologne, Suisse, Espagne, aux Pays-Bas et au Royaume-Uni</w:t>
      </w:r>
      <w:r>
        <w:rPr>
          <w:rFonts w:ascii="Helvetica Neue" w:hAnsi="Helvetica Neue" w:cs="Helvetica Neue" w:eastAsia="Helvetica Neue"/>
          <w:color w:val="666666"/>
          <w:spacing w:val="0"/>
          <w:position w:val="0"/>
          <w:sz w:val="18"/>
          <w:shd w:fill="FFFFFF" w:val="clear"/>
        </w:rPr>
        <w:t xml:space="preserve">.</w:t>
        <w:br/>
        <w:t xml:space="preserve">Le délai de livraison est de </w:t>
      </w:r>
      <w:r>
        <w:rPr>
          <w:rFonts w:ascii="Helvetica Neue" w:hAnsi="Helvetica Neue" w:cs="Helvetica Neue" w:eastAsia="Helvetica Neue"/>
          <w:color w:val="666666"/>
          <w:spacing w:val="0"/>
          <w:position w:val="0"/>
          <w:sz w:val="18"/>
          <w:shd w:fill="FFFF00" w:val="clear"/>
        </w:rPr>
        <w:t xml:space="preserve">5 à 7 jours</w:t>
      </w:r>
      <w:r>
        <w:rPr>
          <w:rFonts w:ascii="Helvetica Neue" w:hAnsi="Helvetica Neue" w:cs="Helvetica Neue" w:eastAsia="Helvetica Neue"/>
          <w:color w:val="666666"/>
          <w:spacing w:val="0"/>
          <w:position w:val="0"/>
          <w:sz w:val="18"/>
          <w:shd w:fill="FFFFFF" w:val="clear"/>
        </w:rPr>
        <w:t xml:space="preserve">. Si le délai de livraison d’un produit s’avérait plus long, cette information sera mentionnée sur la page du produit concerné.</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Helvetica Neue" w:hAnsi="Helvetica Neue" w:cs="Helvetica Neue" w:eastAsia="Helvetica Neue"/>
          <w:color w:val="666666"/>
          <w:spacing w:val="0"/>
          <w:position w:val="0"/>
          <w:sz w:val="36"/>
          <w:shd w:fill="auto" w:val="clear"/>
        </w:rPr>
      </w:pPr>
    </w:p>
    <w:p>
      <w:pPr>
        <w:spacing w:before="300" w:after="150" w:line="240"/>
        <w:ind w:right="0" w:left="0" w:firstLine="0"/>
        <w:jc w:val="left"/>
        <w:rPr>
          <w:rFonts w:ascii="Helvetica Neue" w:hAnsi="Helvetica Neue" w:cs="Helvetica Neue" w:eastAsia="Helvetica Neue"/>
          <w:color w:val="666666"/>
          <w:spacing w:val="0"/>
          <w:position w:val="0"/>
          <w:sz w:val="36"/>
          <w:shd w:fill="FFFFFF" w:val="clear"/>
        </w:rPr>
      </w:pPr>
      <w:r>
        <w:rPr>
          <w:rFonts w:ascii="Helvetica Neue" w:hAnsi="Helvetica Neue" w:cs="Helvetica Neue" w:eastAsia="Helvetica Neue"/>
          <w:color w:val="666666"/>
          <w:spacing w:val="0"/>
          <w:position w:val="0"/>
          <w:sz w:val="36"/>
          <w:shd w:fill="FFFFFF" w:val="clear"/>
        </w:rPr>
        <w:t xml:space="preserve">Paiement</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Les moyens de paiement suivants sont mis à votre disposition pour régler les achats effectués sur notre site:</w:t>
      </w:r>
    </w:p>
    <w:p>
      <w:pPr>
        <w:spacing w:before="0" w:after="150" w:line="240"/>
        <w:ind w:right="0" w:left="0" w:firstLine="0"/>
        <w:jc w:val="left"/>
        <w:rPr>
          <w:rFonts w:ascii="Helvetica Neue" w:hAnsi="Helvetica Neue" w:cs="Helvetica Neue" w:eastAsia="Helvetica Neue"/>
          <w:color w:val="666666"/>
          <w:spacing w:val="0"/>
          <w:position w:val="0"/>
          <w:sz w:val="18"/>
          <w:shd w:fill="FFFF00" w:val="clear"/>
        </w:rPr>
      </w:pPr>
      <w:r>
        <w:rPr>
          <w:rFonts w:ascii="Helvetica Neue" w:hAnsi="Helvetica Neue" w:cs="Helvetica Neue" w:eastAsia="Helvetica Neue"/>
          <w:color w:val="666666"/>
          <w:spacing w:val="0"/>
          <w:position w:val="0"/>
          <w:sz w:val="18"/>
          <w:shd w:fill="FFFF00" w:val="clear"/>
        </w:rPr>
        <w:t xml:space="preserve">- carte de crédit</w:t>
        <w:br/>
        <w:t xml:space="preserve">- virement bancaire</w:t>
        <w:br/>
        <w:t xml:space="preserve">- paiement à la livraison</w:t>
        <w:br/>
        <w:t xml:space="preserve">- PayPal</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Veuillez noter que la livraison des marchandises aura lieu après réception de votre paiement par nos services. Pour recevoir vos produits le plus rapidement possible, nous vous conseillons de régler vos achats par carte bancaire.</w:t>
      </w:r>
    </w:p>
    <w:p>
      <w:pPr>
        <w:spacing w:before="300" w:after="150" w:line="240"/>
        <w:ind w:right="0" w:left="0" w:firstLine="0"/>
        <w:jc w:val="left"/>
        <w:rPr>
          <w:rFonts w:ascii="Helvetica Neue" w:hAnsi="Helvetica Neue" w:cs="Helvetica Neue" w:eastAsia="Helvetica Neue"/>
          <w:color w:val="666666"/>
          <w:spacing w:val="0"/>
          <w:position w:val="0"/>
          <w:sz w:val="36"/>
          <w:shd w:fill="FFFFFF" w:val="clear"/>
        </w:rPr>
      </w:pPr>
      <w:r>
        <w:rPr>
          <w:rFonts w:ascii="Helvetica Neue" w:hAnsi="Helvetica Neue" w:cs="Helvetica Neue" w:eastAsia="Helvetica Neue"/>
          <w:color w:val="666666"/>
          <w:spacing w:val="0"/>
          <w:position w:val="0"/>
          <w:sz w:val="36"/>
          <w:shd w:fill="FFFFFF" w:val="clear"/>
        </w:rPr>
        <w:t xml:space="preserve">Réserve de propriété</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Le transfert de la propriété aura lieu après paiement complet du prix.</w:t>
      </w:r>
    </w:p>
    <w:p>
      <w:pPr>
        <w:spacing w:before="300" w:after="150" w:line="240"/>
        <w:ind w:right="0" w:left="0" w:firstLine="0"/>
        <w:jc w:val="left"/>
        <w:rPr>
          <w:rFonts w:ascii="Helvetica Neue" w:hAnsi="Helvetica Neue" w:cs="Helvetica Neue" w:eastAsia="Helvetica Neue"/>
          <w:color w:val="666666"/>
          <w:spacing w:val="0"/>
          <w:position w:val="0"/>
          <w:sz w:val="36"/>
          <w:shd w:fill="FFFFFF" w:val="clear"/>
        </w:rPr>
      </w:pPr>
      <w:r>
        <w:rPr>
          <w:rFonts w:ascii="Helvetica Neue" w:hAnsi="Helvetica Neue" w:cs="Helvetica Neue" w:eastAsia="Helvetica Neue"/>
          <w:color w:val="666666"/>
          <w:spacing w:val="0"/>
          <w:position w:val="0"/>
          <w:sz w:val="36"/>
          <w:shd w:fill="FFFFFF" w:val="clear"/>
        </w:rPr>
        <w:t xml:space="preserve">Transfert des risques</w:t>
      </w:r>
    </w:p>
    <w:p>
      <w:pPr>
        <w:spacing w:before="0" w:after="150" w:line="240"/>
        <w:ind w:right="0" w:left="0" w:firstLine="0"/>
        <w:jc w:val="left"/>
        <w:rPr>
          <w:rFonts w:ascii="Helvetica Neue" w:hAnsi="Helvetica Neue" w:cs="Helvetica Neue" w:eastAsia="Helvetica Neue"/>
          <w:color w:val="666666"/>
          <w:spacing w:val="0"/>
          <w:position w:val="0"/>
          <w:sz w:val="18"/>
          <w:shd w:fill="FFFF00" w:val="clear"/>
        </w:rPr>
      </w:pPr>
      <w:r>
        <w:rPr>
          <w:rFonts w:ascii="Helvetica Neue" w:hAnsi="Helvetica Neue" w:cs="Helvetica Neue" w:eastAsia="Helvetica Neue"/>
          <w:color w:val="666666"/>
          <w:spacing w:val="0"/>
          <w:position w:val="0"/>
          <w:sz w:val="18"/>
          <w:shd w:fill="FFFF00" w:val="clear"/>
        </w:rPr>
        <w:t xml:space="preserve">Le transfert des risques de détérioration ou de perte des marchandises aura lieu à la réception des marchandises livrées.</w:t>
      </w:r>
    </w:p>
    <w:p>
      <w:pPr>
        <w:spacing w:before="300" w:after="150" w:line="240"/>
        <w:ind w:right="0" w:left="0" w:firstLine="0"/>
        <w:jc w:val="left"/>
        <w:rPr>
          <w:rFonts w:ascii="Helvetica Neue" w:hAnsi="Helvetica Neue" w:cs="Helvetica Neue" w:eastAsia="Helvetica Neue"/>
          <w:color w:val="666666"/>
          <w:spacing w:val="0"/>
          <w:position w:val="0"/>
          <w:sz w:val="36"/>
          <w:shd w:fill="FFFFFF" w:val="clear"/>
        </w:rPr>
      </w:pPr>
      <w:r>
        <w:rPr>
          <w:rFonts w:ascii="Helvetica Neue" w:hAnsi="Helvetica Neue" w:cs="Helvetica Neue" w:eastAsia="Helvetica Neue"/>
          <w:color w:val="666666"/>
          <w:spacing w:val="0"/>
          <w:position w:val="0"/>
          <w:sz w:val="36"/>
          <w:shd w:fill="FFFFFF" w:val="clear"/>
        </w:rPr>
        <w:t xml:space="preserve">Droit de rétractation</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Vous avez le droit de vous rétracter du présent contrat sans donner de motif dans </w:t>
      </w:r>
      <w:r>
        <w:rPr>
          <w:rFonts w:ascii="Helvetica Neue" w:hAnsi="Helvetica Neue" w:cs="Helvetica Neue" w:eastAsia="Helvetica Neue"/>
          <w:color w:val="666666"/>
          <w:spacing w:val="0"/>
          <w:position w:val="0"/>
          <w:sz w:val="18"/>
          <w:shd w:fill="FFFF00" w:val="clear"/>
        </w:rPr>
        <w:t xml:space="preserve">un délai de quatorze jours.</w:t>
      </w:r>
      <w:r>
        <w:rPr>
          <w:rFonts w:ascii="Helvetica Neue" w:hAnsi="Helvetica Neue" w:cs="Helvetica Neue" w:eastAsia="Helvetica Neue"/>
          <w:color w:val="666666"/>
          <w:spacing w:val="0"/>
          <w:position w:val="0"/>
          <w:sz w:val="18"/>
          <w:shd w:fill="FFFFFF" w:val="clear"/>
        </w:rPr>
        <w:t xml:space="preserve"> Le délai de rétractation</w:t>
      </w:r>
      <w:r>
        <w:rPr>
          <w:rFonts w:ascii="Helvetica Neue" w:hAnsi="Helvetica Neue" w:cs="Helvetica Neue" w:eastAsia="Helvetica Neue"/>
          <w:color w:val="666666"/>
          <w:spacing w:val="0"/>
          <w:position w:val="0"/>
          <w:sz w:val="18"/>
          <w:shd w:fill="FFFF00" w:val="clear"/>
        </w:rPr>
        <w:t xml:space="preserve"> expire quatorze jours</w:t>
      </w:r>
      <w:r>
        <w:rPr>
          <w:rFonts w:ascii="Helvetica Neue" w:hAnsi="Helvetica Neue" w:cs="Helvetica Neue" w:eastAsia="Helvetica Neue"/>
          <w:color w:val="666666"/>
          <w:spacing w:val="0"/>
          <w:position w:val="0"/>
          <w:sz w:val="18"/>
          <w:shd w:fill="FFFFFF" w:val="clear"/>
        </w:rPr>
        <w:t xml:space="preserve"> après le jour où vous-même, ou un tiers autre que le transporteur et désigné par vous, prend physiquement possession du dernier bien.</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Pour exercer le droit de rétractation, vous devez nous notifier votre décision de rétractation du présent contrat au moyen d’une déclaration dénuée d’ambiguïté (par exemple, lettre envoyée par la poste, télécopie ou courrier électronique) par voie postale à l'adresse </w:t>
      </w:r>
      <w:r>
        <w:rPr>
          <w:rFonts w:ascii="Helvetica Neue" w:hAnsi="Helvetica Neue" w:cs="Helvetica Neue" w:eastAsia="Helvetica Neue"/>
          <w:color w:val="666666"/>
          <w:spacing w:val="0"/>
          <w:position w:val="0"/>
          <w:sz w:val="18"/>
          <w:shd w:fill="FFFF00" w:val="clear"/>
        </w:rPr>
        <w:t xml:space="preserve">VOTRE ADRESSE, TEL et E-MAIL.</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Vous pouvez utiliser le modèle de formulaire de rétractation mais ce n’est pas obligatoire. Pour que le délai de rétractation soit respecté, il suffit que vous transmettiez votre communication relative à l’exercice du droit de rétractation avant l’expiration du délai de rétractation. Vous devrez renvoyer ou rendre le bien, à </w:t>
      </w:r>
      <w:r>
        <w:rPr>
          <w:rFonts w:ascii="Helvetica Neue" w:hAnsi="Helvetica Neue" w:cs="Helvetica Neue" w:eastAsia="Helvetica Neue"/>
          <w:color w:val="666666"/>
          <w:spacing w:val="0"/>
          <w:position w:val="0"/>
          <w:sz w:val="18"/>
          <w:shd w:fill="FFFF00" w:val="clear"/>
        </w:rPr>
        <w:t xml:space="preserve">VOTRE ADRESSE</w:t>
      </w:r>
      <w:r>
        <w:rPr>
          <w:rFonts w:ascii="Helvetica Neue" w:hAnsi="Helvetica Neue" w:cs="Helvetica Neue" w:eastAsia="Helvetica Neue"/>
          <w:color w:val="666666"/>
          <w:spacing w:val="0"/>
          <w:position w:val="0"/>
          <w:sz w:val="18"/>
          <w:shd w:fill="FFFFFF" w:val="clear"/>
        </w:rPr>
        <w:t xml:space="preserve">, sans retard excessif et, en tout état de cause, au plus tard </w:t>
      </w:r>
      <w:r>
        <w:rPr>
          <w:rFonts w:ascii="Helvetica Neue" w:hAnsi="Helvetica Neue" w:cs="Helvetica Neue" w:eastAsia="Helvetica Neue"/>
          <w:color w:val="666666"/>
          <w:spacing w:val="0"/>
          <w:position w:val="0"/>
          <w:sz w:val="18"/>
          <w:shd w:fill="FFFF00" w:val="clear"/>
        </w:rPr>
        <w:t xml:space="preserve">quatorze jours</w:t>
      </w:r>
      <w:r>
        <w:rPr>
          <w:rFonts w:ascii="Helvetica Neue" w:hAnsi="Helvetica Neue" w:cs="Helvetica Neue" w:eastAsia="Helvetica Neue"/>
          <w:color w:val="666666"/>
          <w:spacing w:val="0"/>
          <w:position w:val="0"/>
          <w:sz w:val="18"/>
          <w:shd w:fill="FFFFFF" w:val="clear"/>
        </w:rPr>
        <w:t xml:space="preserve"> après que vous nous aurez communiqué votre décision de rétractation du présent contrat. Ce délai est réputé respecté si vous renvoyez le bien avant l’expiration du délai de </w:t>
      </w:r>
      <w:r>
        <w:rPr>
          <w:rFonts w:ascii="Helvetica Neue" w:hAnsi="Helvetica Neue" w:cs="Helvetica Neue" w:eastAsia="Helvetica Neue"/>
          <w:color w:val="666666"/>
          <w:spacing w:val="0"/>
          <w:position w:val="0"/>
          <w:sz w:val="18"/>
          <w:shd w:fill="FFFF00" w:val="clear"/>
        </w:rPr>
        <w:t xml:space="preserve">quatorze jours.</w:t>
      </w:r>
      <w:r>
        <w:rPr>
          <w:rFonts w:ascii="Helvetica Neue" w:hAnsi="Helvetica Neue" w:cs="Helvetica Neue" w:eastAsia="Helvetica Neue"/>
          <w:color w:val="666666"/>
          <w:spacing w:val="0"/>
          <w:position w:val="0"/>
          <w:sz w:val="18"/>
          <w:shd w:fill="FFFFFF" w:val="clear"/>
        </w:rPr>
        <w:t xml:space="preserve"> Vous devrez prendre en charge les frais directs de renvoi du bien.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Helvetica Neue" w:hAnsi="Helvetica Neue" w:cs="Helvetica Neue" w:eastAsia="Helvetica Neue"/>
          <w:b/>
          <w:color w:val="666666"/>
          <w:spacing w:val="0"/>
          <w:position w:val="0"/>
          <w:sz w:val="18"/>
          <w:shd w:fill="FFFFFF" w:val="clear"/>
        </w:rPr>
        <w:t xml:space="preserve">Effets de la rétractation</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En cas de rétractation de votre part du présent contrat, nous vous rembourserons tous les paiements reçus de votre part, </w:t>
      </w:r>
      <w:r>
        <w:rPr>
          <w:rFonts w:ascii="Helvetica Neue" w:hAnsi="Helvetica Neue" w:cs="Helvetica Neue" w:eastAsia="Helvetica Neue"/>
          <w:color w:val="666666"/>
          <w:spacing w:val="0"/>
          <w:position w:val="0"/>
          <w:sz w:val="18"/>
          <w:shd w:fill="FFFF00" w:val="clear"/>
        </w:rPr>
        <w:t xml:space="preserve">y compris les frais de livraison</w:t>
      </w:r>
      <w:r>
        <w:rPr>
          <w:rFonts w:ascii="Helvetica Neue" w:hAnsi="Helvetica Neue" w:cs="Helvetica Neue" w:eastAsia="Helvetica Neue"/>
          <w:color w:val="666666"/>
          <w:spacing w:val="0"/>
          <w:position w:val="0"/>
          <w:sz w:val="18"/>
          <w:shd w:fill="FFFFFF" w:val="clear"/>
        </w:rPr>
        <w:t xml:space="preserve"> (à l’exception des frais supplémentaires découlant du fait que vous avez choisi, le cas échéant, un mode de livraison autre que le mode moins coûteux de livraison standard proposé par nous) sans retard excessif et, en tout état de cause, au plus tard </w:t>
      </w:r>
      <w:r>
        <w:rPr>
          <w:rFonts w:ascii="Helvetica Neue" w:hAnsi="Helvetica Neue" w:cs="Helvetica Neue" w:eastAsia="Helvetica Neue"/>
          <w:color w:val="666666"/>
          <w:spacing w:val="0"/>
          <w:position w:val="0"/>
          <w:sz w:val="18"/>
          <w:shd w:fill="FFFF00" w:val="clear"/>
        </w:rPr>
        <w:t xml:space="preserve">quatorze jours </w:t>
      </w:r>
      <w:r>
        <w:rPr>
          <w:rFonts w:ascii="Helvetica Neue" w:hAnsi="Helvetica Neue" w:cs="Helvetica Neue" w:eastAsia="Helvetica Neue"/>
          <w:color w:val="666666"/>
          <w:spacing w:val="0"/>
          <w:position w:val="0"/>
          <w:sz w:val="18"/>
          <w:shd w:fill="FFFFFF" w:val="clear"/>
        </w:rPr>
        <w:t xml:space="preserve">à compter du jour où nous sommes informés de votre décision de rétractation du présent contrat. Nous procéderons au remboursement en utilisant le même moyen de paiement que celui que vous aurez utilisé pour la transaction initiale, sauf si vous convenez expressément d’un moyen différent; en tout état de cause, ce remboursement n’occasionnera pas de frais pour vous. Nous pouvons différer le remboursement jusqu’à ce que nous ayons reçu le bien ou jusqu’à ce que vous ayez fourni une preuve d’expédition du bien, la date retenue étant celle du premier de ces faits.</w:t>
      </w:r>
    </w:p>
    <w:p>
      <w:pPr>
        <w:spacing w:before="0" w:after="0" w:line="240"/>
        <w:ind w:right="0" w:left="0" w:firstLine="0"/>
        <w:jc w:val="left"/>
        <w:rPr>
          <w:rFonts w:ascii="Times New Roman" w:hAnsi="Times New Roman" w:cs="Times New Roman" w:eastAsia="Times New Roman"/>
          <w:color w:val="auto"/>
          <w:spacing w:val="0"/>
          <w:position w:val="0"/>
          <w:sz w:val="24"/>
          <w:shd w:fill="FFFF00" w:val="clear"/>
        </w:rPr>
      </w:pPr>
      <w:r>
        <w:rPr>
          <w:rFonts w:ascii="Helvetica Neue" w:hAnsi="Helvetica Neue" w:cs="Helvetica Neue" w:eastAsia="Helvetica Neue"/>
          <w:b/>
          <w:color w:val="666666"/>
          <w:spacing w:val="0"/>
          <w:position w:val="0"/>
          <w:sz w:val="18"/>
          <w:shd w:fill="FFFF00" w:val="clear"/>
        </w:rPr>
        <w:t xml:space="preserve">Exception au droit de rétractation</w:t>
      </w:r>
    </w:p>
    <w:p>
      <w:pPr>
        <w:spacing w:before="0" w:after="150" w:line="240"/>
        <w:ind w:right="0" w:left="0" w:firstLine="0"/>
        <w:jc w:val="left"/>
        <w:rPr>
          <w:rFonts w:ascii="Helvetica Neue" w:hAnsi="Helvetica Neue" w:cs="Helvetica Neue" w:eastAsia="Helvetica Neue"/>
          <w:color w:val="666666"/>
          <w:spacing w:val="0"/>
          <w:position w:val="0"/>
          <w:sz w:val="18"/>
          <w:shd w:fill="FFFF00" w:val="clear"/>
        </w:rPr>
      </w:pPr>
      <w:r>
        <w:rPr>
          <w:rFonts w:ascii="Helvetica Neue" w:hAnsi="Helvetica Neue" w:cs="Helvetica Neue" w:eastAsia="Helvetica Neue"/>
          <w:color w:val="666666"/>
          <w:spacing w:val="0"/>
          <w:position w:val="0"/>
          <w:sz w:val="18"/>
          <w:shd w:fill="FFFFFF" w:val="clear"/>
        </w:rPr>
        <w:t xml:space="preserve">L’exercice du droit de rétractation est exclu pour les contrats suivants :</w:t>
        <w:br/>
        <w:t xml:space="preserve">- les contrats de fourniture de biens confectionnés selon les spécifications du consommateur ou nettement personnalisés ;</w:t>
        <w:br/>
        <w:t xml:space="preserve">- les contrats de fourniture de biens susceptibles de se détériorer ou de se périmer rapidement ;</w:t>
        <w:br/>
        <w:t xml:space="preserve">- les contrats de fourniture d’un journal, d’un périodique ou d’un magazine, sauf pour les contrats d’abonnement à ces publications ;</w:t>
        <w:br/>
        <w:t xml:space="preserve">- les contrats de fourniture de biens qui ont été descellés par le consommateur après la livraison et qui ne peuvent être renvoyés pour des raisons d’hygiène ou de protection de la santé ;</w:t>
        <w:br/>
        <w:t xml:space="preserve">- les contrats de fourniture de biens qui, après avoir été livrés, et de par leur nature, sont mélangés de manière indissociable avec d’autres articles ;</w:t>
        <w:br/>
        <w:t xml:space="preserve">- les contrats de fourniture d’enregistrements audio ou vidéo ou de logiciels informatiques lorsqu’ils ont été descellés par le consommateur après la livraison ;</w:t>
        <w:br/>
        <w:t xml:space="preserve">- les contrats de fourniture de boissons alcoolisées dont la livraison est différée au-delà de trente jours et dont la valeur convenue à la conclusion du contrat dépend de fluctuations sur le marché échappant au contrôle du professionnel ;</w:t>
        <w:br/>
        <w:t xml:space="preserve">- les contrats de fourniture de biens ou de services dont le prix dépend de fluctuations sur le marché financier échappant au contrôle du professionnel et susceptibles de se produire pendant le délai de rétractation ;</w:t>
        <w:br/>
        <w:t xml:space="preserve">- les contrats de fourniture de services pleinement exécutés avant la fin du délai de rétractation et dont l’exécution a commencé après accord préalable exprès du consommateur et renoncement exprès à son droit de rétractation ;</w:t>
        <w:br/>
        <w:t xml:space="preserve">- les contrats les travaux d’entretien ou de réparation à réaliser en urgence au domicile du consommateur et expressément sollicités par lui, dans la limite des pièces de rechange et travaux strictement nécessaires pour répondre à l’urgence ;</w:t>
        <w:br/>
        <w:t xml:space="preserve">- les contrats de prestation de service d’hébergement, de transport, de restauration, de loisirs, qui doit être fournie à une date ou selon une périodicité déterminée ;</w:t>
        <w:br/>
        <w:t xml:space="preserve">- les contrats de fourniture d’un contenu numérique non fourni sur un support matériel dont l’exécution a commencé après accord préalable exprès du consommateur et renoncement exprès à son droit de rétractation.</w:t>
        <w:br/>
        <w:br/>
      </w:r>
      <w:r>
        <w:rPr>
          <w:rFonts w:ascii="Helvetica Neue" w:hAnsi="Helvetica Neue" w:cs="Helvetica Neue" w:eastAsia="Helvetica Neue"/>
          <w:color w:val="666666"/>
          <w:spacing w:val="0"/>
          <w:position w:val="0"/>
          <w:sz w:val="18"/>
          <w:shd w:fill="FFFF00" w:val="clear"/>
        </w:rPr>
        <w:t xml:space="preserve">[Veuillez choisir les exceptions appropriées auxquelles vous souhaitez le cas échéant vous référer. Si vous n’en mentionnez aucune, cela signifie que le droit de rétractation peut être exercé pour tous les produits ou services mis en vente sur votre site. Vous pouvez, dans un souci de clarté, laisser de côté les exceptions totalement étrangères à votre activité.]</w:t>
      </w:r>
    </w:p>
    <w:p>
      <w:pPr>
        <w:spacing w:before="300" w:after="150" w:line="240"/>
        <w:ind w:right="0" w:left="0" w:firstLine="0"/>
        <w:jc w:val="left"/>
        <w:rPr>
          <w:rFonts w:ascii="Helvetica Neue" w:hAnsi="Helvetica Neue" w:cs="Helvetica Neue" w:eastAsia="Helvetica Neue"/>
          <w:color w:val="666666"/>
          <w:spacing w:val="0"/>
          <w:position w:val="0"/>
          <w:sz w:val="36"/>
          <w:shd w:fill="FFFFFF" w:val="clear"/>
        </w:rPr>
      </w:pPr>
      <w:r>
        <w:rPr>
          <w:rFonts w:ascii="Helvetica Neue" w:hAnsi="Helvetica Neue" w:cs="Helvetica Neue" w:eastAsia="Helvetica Neue"/>
          <w:color w:val="666666"/>
          <w:spacing w:val="0"/>
          <w:position w:val="0"/>
          <w:sz w:val="36"/>
          <w:shd w:fill="FFFFFF" w:val="clear"/>
        </w:rPr>
        <w:t xml:space="preserve">Garantie légale</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La garantie légale intervient dans les conditions prévues par la loi. Les droits visés par les articles L217-4 et suivants du Code de la consommation et les articles 1641 et 1648 alinéa 1 du Code civil s’appliquent. Veuillez consulter la version la plus récente de ces textes sur le site internet </w:t>
      </w:r>
      <w:hyperlink xmlns:r="http://schemas.openxmlformats.org/officeDocument/2006/relationships" r:id="docRId1">
        <w:r>
          <w:rPr>
            <w:rFonts w:ascii="Helvetica Neue" w:hAnsi="Helvetica Neue" w:cs="Helvetica Neue" w:eastAsia="Helvetica Neue"/>
            <w:color w:val="333333"/>
            <w:spacing w:val="0"/>
            <w:position w:val="0"/>
            <w:sz w:val="18"/>
            <w:u w:val="single"/>
            <w:shd w:fill="FFFFFF" w:val="clear"/>
          </w:rPr>
          <w:t xml:space="preserve">www.legifrance.fr</w:t>
        </w:r>
      </w:hyperlink>
      <w:r>
        <w:rPr>
          <w:rFonts w:ascii="Helvetica Neue" w:hAnsi="Helvetica Neue" w:cs="Helvetica Neue" w:eastAsia="Helvetica Neue"/>
          <w:color w:val="666666"/>
          <w:spacing w:val="0"/>
          <w:position w:val="0"/>
          <w:sz w:val="18"/>
          <w:shd w:fill="FFFFFF" w:val="clear"/>
        </w:rPr>
        <w:t xml:space="preserve">.</w:t>
      </w:r>
    </w:p>
    <w:p>
      <w:pPr>
        <w:spacing w:before="300" w:after="150" w:line="240"/>
        <w:ind w:right="0" w:left="0" w:firstLine="0"/>
        <w:jc w:val="left"/>
        <w:rPr>
          <w:rFonts w:ascii="Helvetica Neue" w:hAnsi="Helvetica Neue" w:cs="Helvetica Neue" w:eastAsia="Helvetica Neue"/>
          <w:color w:val="666666"/>
          <w:spacing w:val="0"/>
          <w:position w:val="0"/>
          <w:sz w:val="36"/>
          <w:shd w:fill="FFFFFF" w:val="clear"/>
        </w:rPr>
      </w:pPr>
      <w:r>
        <w:rPr>
          <w:rFonts w:ascii="Helvetica Neue" w:hAnsi="Helvetica Neue" w:cs="Helvetica Neue" w:eastAsia="Helvetica Neue"/>
          <w:color w:val="666666"/>
          <w:spacing w:val="0"/>
          <w:position w:val="0"/>
          <w:sz w:val="36"/>
          <w:shd w:fill="FFFFFF" w:val="clear"/>
        </w:rPr>
        <w:t xml:space="preserve">Réclamations</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Vous pouvez adresser vos réclamations à notre service client à travers le</w:t>
      </w:r>
      <w:r>
        <w:rPr>
          <w:rFonts w:ascii="Helvetica Neue" w:hAnsi="Helvetica Neue" w:cs="Helvetica Neue" w:eastAsia="Helvetica Neue"/>
          <w:color w:val="666666"/>
          <w:spacing w:val="0"/>
          <w:position w:val="0"/>
          <w:sz w:val="18"/>
          <w:shd w:fill="FFFF00" w:val="clear"/>
        </w:rPr>
        <w:t xml:space="preserve"> formulaire contact</w:t>
      </w:r>
      <w:r>
        <w:rPr>
          <w:rFonts w:ascii="Helvetica Neue" w:hAnsi="Helvetica Neue" w:cs="Helvetica Neue" w:eastAsia="Helvetica Neue"/>
          <w:color w:val="666666"/>
          <w:spacing w:val="0"/>
          <w:position w:val="0"/>
          <w:sz w:val="18"/>
          <w:shd w:fill="FFFFFF" w:val="clear"/>
        </w:rPr>
        <w:t xml:space="preserve"> ou par courrier postal adressé à </w:t>
      </w:r>
      <w:r>
        <w:rPr>
          <w:rFonts w:ascii="Helvetica Neue" w:hAnsi="Helvetica Neue" w:cs="Helvetica Neue" w:eastAsia="Helvetica Neue"/>
          <w:color w:val="666666"/>
          <w:spacing w:val="0"/>
          <w:position w:val="0"/>
          <w:sz w:val="18"/>
          <w:shd w:fill="FFFF00" w:val="clear"/>
        </w:rPr>
        <w:t xml:space="preserve">VOTRE ADRESSE</w:t>
      </w:r>
      <w:r>
        <w:rPr>
          <w:rFonts w:ascii="Helvetica Neue" w:hAnsi="Helvetica Neue" w:cs="Helvetica Neue" w:eastAsia="Helvetica Neue"/>
          <w:color w:val="666666"/>
          <w:spacing w:val="0"/>
          <w:position w:val="0"/>
          <w:sz w:val="18"/>
          <w:shd w:fill="FFFFFF" w:val="clear"/>
        </w:rPr>
        <w:t xml:space="preserve">.</w:t>
      </w:r>
    </w:p>
    <w:p>
      <w:pPr>
        <w:spacing w:before="300" w:after="150" w:line="240"/>
        <w:ind w:right="0" w:left="0" w:firstLine="0"/>
        <w:jc w:val="left"/>
        <w:rPr>
          <w:rFonts w:ascii="Helvetica Neue" w:hAnsi="Helvetica Neue" w:cs="Helvetica Neue" w:eastAsia="Helvetica Neue"/>
          <w:color w:val="666666"/>
          <w:spacing w:val="0"/>
          <w:position w:val="0"/>
          <w:sz w:val="36"/>
          <w:shd w:fill="FFFFFF" w:val="clear"/>
        </w:rPr>
      </w:pPr>
      <w:r>
        <w:rPr>
          <w:rFonts w:ascii="Helvetica Neue" w:hAnsi="Helvetica Neue" w:cs="Helvetica Neue" w:eastAsia="Helvetica Neue"/>
          <w:color w:val="666666"/>
          <w:spacing w:val="0"/>
          <w:position w:val="0"/>
          <w:sz w:val="36"/>
          <w:shd w:fill="FFFFFF" w:val="clear"/>
        </w:rPr>
        <w:t xml:space="preserve">Transfert des risques</w:t>
      </w:r>
    </w:p>
    <w:p>
      <w:pPr>
        <w:spacing w:before="0" w:after="150" w:line="240"/>
        <w:ind w:right="0" w:left="0" w:firstLine="0"/>
        <w:jc w:val="left"/>
        <w:rPr>
          <w:rFonts w:ascii="Helvetica Neue" w:hAnsi="Helvetica Neue" w:cs="Helvetica Neue" w:eastAsia="Helvetica Neue"/>
          <w:color w:val="666666"/>
          <w:spacing w:val="0"/>
          <w:position w:val="0"/>
          <w:sz w:val="18"/>
          <w:shd w:fill="FFFFFF" w:val="clear"/>
        </w:rPr>
      </w:pPr>
      <w:r>
        <w:rPr>
          <w:rFonts w:ascii="Helvetica Neue" w:hAnsi="Helvetica Neue" w:cs="Helvetica Neue" w:eastAsia="Helvetica Neue"/>
          <w:color w:val="666666"/>
          <w:spacing w:val="0"/>
          <w:position w:val="0"/>
          <w:sz w:val="18"/>
          <w:shd w:fill="FFFFFF" w:val="clear"/>
        </w:rPr>
        <w:t xml:space="preserve">Le transfert des risques de détérioration ou de perte des marchandises aura lieu lorsque vous prendrez possession des marchandises livrées ou alors lorsque les marchandises seront remises à un transporteur mandaté par vos soins, autre que l’un de ceux proposés sur notre site.</w:t>
      </w: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demoshop.trustedshops.com/index.php?lang=2&amp;cl=contact" Id="docRId0" Type="http://schemas.openxmlformats.org/officeDocument/2006/relationships/hyperlink" /><Relationship TargetMode="External" Target="http://www.legifrance.gouv.fr/"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